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C" w:rsidRDefault="000B6CA0" w:rsidP="00E96939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BE00BC" w:rsidRPr="00E96939" w:rsidRDefault="00BE00BC" w:rsidP="00E96939">
      <w:pPr>
        <w:jc w:val="center"/>
        <w:rPr>
          <w:lang w:val="uk-UA"/>
        </w:rPr>
      </w:pPr>
    </w:p>
    <w:p w:rsidR="00BE00BC" w:rsidRDefault="00BE00BC" w:rsidP="00E96939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BE00BC" w:rsidRPr="00E96939" w:rsidRDefault="00BE00BC" w:rsidP="00E96939">
      <w:pPr>
        <w:jc w:val="center"/>
        <w:rPr>
          <w:b/>
          <w:bCs/>
          <w:lang w:val="uk-UA"/>
        </w:rPr>
      </w:pPr>
    </w:p>
    <w:p w:rsidR="00BE00BC" w:rsidRPr="00A86E5B" w:rsidRDefault="00BE00BC" w:rsidP="00E96939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BE00BC" w:rsidRPr="00A86E5B" w:rsidRDefault="00BE00BC" w:rsidP="00E96939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BE00BC" w:rsidRPr="002C14F2" w:rsidRDefault="00BE00BC" w:rsidP="00E9693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BE00BC" w:rsidRPr="002C14F2" w:rsidRDefault="00BE00BC" w:rsidP="00E9693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BE00BC" w:rsidRDefault="00BE00BC" w:rsidP="00E96939">
      <w:pPr>
        <w:spacing w:line="360" w:lineRule="auto"/>
        <w:jc w:val="center"/>
        <w:rPr>
          <w:b/>
          <w:bCs/>
          <w:sz w:val="28"/>
          <w:szCs w:val="28"/>
        </w:rPr>
      </w:pPr>
    </w:p>
    <w:p w:rsidR="00BE00BC" w:rsidRPr="00BC11AC" w:rsidRDefault="00BE00BC" w:rsidP="00E96939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</w:p>
    <w:p w:rsidR="00BE00BC" w:rsidRDefault="00BE00BC" w:rsidP="0080420B">
      <w:pPr>
        <w:jc w:val="both"/>
        <w:rPr>
          <w:lang w:val="uk-UA"/>
        </w:rPr>
      </w:pPr>
      <w:r>
        <w:rPr>
          <w:lang w:val="uk-UA"/>
        </w:rPr>
        <w:t>26 травня 2016                                                                                                                     № 23</w:t>
      </w:r>
    </w:p>
    <w:p w:rsidR="00BE00BC" w:rsidRDefault="00BE00BC" w:rsidP="0080420B">
      <w:pPr>
        <w:jc w:val="both"/>
        <w:rPr>
          <w:lang w:val="uk-UA"/>
        </w:rPr>
      </w:pPr>
    </w:p>
    <w:p w:rsidR="00BE00BC" w:rsidRDefault="00BE00BC" w:rsidP="0080420B">
      <w:pPr>
        <w:jc w:val="both"/>
        <w:rPr>
          <w:lang w:val="uk-UA"/>
        </w:rPr>
      </w:pPr>
      <w:r>
        <w:rPr>
          <w:lang w:val="uk-UA"/>
        </w:rPr>
        <w:t xml:space="preserve">Про розгляд  клопотання 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Н.І. про припинення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В.І. права користування земельною ділянкою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Кошового 70.</w:t>
      </w:r>
    </w:p>
    <w:p w:rsidR="00BE00BC" w:rsidRDefault="00BE00BC" w:rsidP="0080420B">
      <w:pPr>
        <w:jc w:val="both"/>
        <w:rPr>
          <w:lang w:val="uk-UA"/>
        </w:rPr>
      </w:pPr>
    </w:p>
    <w:p w:rsidR="00BE00BC" w:rsidRDefault="00BE00BC" w:rsidP="0080420B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ст.33 Закону України «Про місцеве самоврядування в Україні»,  розглянувши клопотання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Наталії Іванівни,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Кошового 70,  про припинення 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В’ячеславу Валентиновичу права користування земельною ділянкою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Кошового 70, що була виділена йому рішенням виконкому Василівської міської ради  від 09.03.1988 року № 538 для будівництва та обслуговування житлового  будинку, </w:t>
      </w:r>
      <w:r w:rsidRPr="00FB04CF">
        <w:rPr>
          <w:lang w:val="uk-UA"/>
        </w:rPr>
        <w:t xml:space="preserve"> </w:t>
      </w:r>
      <w:r>
        <w:rPr>
          <w:lang w:val="uk-UA"/>
        </w:rPr>
        <w:t xml:space="preserve">враховуючи те, що між </w:t>
      </w:r>
      <w:proofErr w:type="spellStart"/>
      <w:r>
        <w:rPr>
          <w:lang w:val="uk-UA"/>
        </w:rPr>
        <w:t>Коробовою</w:t>
      </w:r>
      <w:proofErr w:type="spellEnd"/>
      <w:r>
        <w:rPr>
          <w:lang w:val="uk-UA"/>
        </w:rPr>
        <w:t xml:space="preserve"> Н.І. та </w:t>
      </w:r>
      <w:proofErr w:type="spellStart"/>
      <w:r>
        <w:rPr>
          <w:lang w:val="uk-UA"/>
        </w:rPr>
        <w:t>Коробовим</w:t>
      </w:r>
      <w:proofErr w:type="spellEnd"/>
      <w:r>
        <w:rPr>
          <w:lang w:val="uk-UA"/>
        </w:rPr>
        <w:t xml:space="preserve"> В.В. існує спір за право оформлення земельної ділянки та житлового будинку, збудованого на земельній ділянці по вул. Кошового 70,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E00BC" w:rsidRDefault="00BE00BC" w:rsidP="0080420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E00BC" w:rsidRDefault="00BE00BC" w:rsidP="0080420B">
      <w:pPr>
        <w:jc w:val="both"/>
        <w:rPr>
          <w:lang w:val="uk-UA"/>
        </w:rPr>
      </w:pPr>
    </w:p>
    <w:p w:rsidR="00BE00BC" w:rsidRDefault="00BE00BC" w:rsidP="0080420B">
      <w:pPr>
        <w:jc w:val="both"/>
        <w:rPr>
          <w:lang w:val="uk-UA"/>
        </w:rPr>
      </w:pPr>
      <w:r>
        <w:rPr>
          <w:lang w:val="uk-UA"/>
        </w:rPr>
        <w:tab/>
        <w:t xml:space="preserve">1 Відкласти розгляд заяви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Наталії Іванівни про позбавлення права користування </w:t>
      </w:r>
      <w:proofErr w:type="spellStart"/>
      <w:r>
        <w:rPr>
          <w:lang w:val="uk-UA"/>
        </w:rPr>
        <w:t>Коробова</w:t>
      </w:r>
      <w:proofErr w:type="spellEnd"/>
      <w:r>
        <w:rPr>
          <w:lang w:val="uk-UA"/>
        </w:rPr>
        <w:t xml:space="preserve"> В</w:t>
      </w:r>
      <w:r w:rsidRPr="003D39AD">
        <w:rPr>
          <w:lang w:val="uk-UA"/>
        </w:rPr>
        <w:t>’</w:t>
      </w:r>
      <w:r>
        <w:rPr>
          <w:lang w:val="uk-UA"/>
        </w:rPr>
        <w:t xml:space="preserve">ячеслава Валентиновича земельною ділянкою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Кошового 70,  площею </w:t>
      </w:r>
      <w:smartTag w:uri="urn:schemas-microsoft-com:office:smarttags" w:element="metricconverter">
        <w:smartTagPr>
          <w:attr w:name="ProductID" w:val="0,054 га"/>
        </w:smartTagPr>
        <w:r>
          <w:rPr>
            <w:lang w:val="uk-UA"/>
          </w:rPr>
          <w:t>0,054 га</w:t>
        </w:r>
      </w:smartTag>
      <w:r>
        <w:rPr>
          <w:lang w:val="uk-UA"/>
        </w:rPr>
        <w:t>, що була виділена йому для будівництва та обслуговування житлового будинку, господарських будівель та споруд,  до чергового засідання сесії міської ради.</w:t>
      </w:r>
    </w:p>
    <w:p w:rsidR="00BE00BC" w:rsidRDefault="00BE00BC" w:rsidP="0080420B">
      <w:pPr>
        <w:jc w:val="both"/>
        <w:rPr>
          <w:lang w:val="uk-UA"/>
        </w:rPr>
      </w:pPr>
      <w:r>
        <w:rPr>
          <w:lang w:val="uk-UA"/>
        </w:rPr>
        <w:tab/>
        <w:t xml:space="preserve">2. Доручити відділу юридичного забезпечення та організаційної роботи виконавчого апарату  міської ради, відділу з питань земельних відносин та земельного кадастру виконавчого апарату міської ради  за участю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Н.І. та </w:t>
      </w:r>
      <w:proofErr w:type="spellStart"/>
      <w:r>
        <w:rPr>
          <w:lang w:val="uk-UA"/>
        </w:rPr>
        <w:t>Коробова</w:t>
      </w:r>
      <w:proofErr w:type="spellEnd"/>
      <w:r>
        <w:rPr>
          <w:lang w:val="uk-UA"/>
        </w:rPr>
        <w:t xml:space="preserve"> В.В. вивчити та надати пропозиції щодо вирішення спірного питання.</w:t>
      </w:r>
    </w:p>
    <w:p w:rsidR="00BE00BC" w:rsidRDefault="00BE00BC" w:rsidP="00BA1596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E00BC" w:rsidRDefault="00BE00BC" w:rsidP="00BA1596">
      <w:pPr>
        <w:ind w:firstLine="708"/>
        <w:jc w:val="both"/>
        <w:rPr>
          <w:lang w:val="uk-UA"/>
        </w:rPr>
      </w:pPr>
    </w:p>
    <w:p w:rsidR="00BE00BC" w:rsidRDefault="00BE00BC" w:rsidP="00BA1596">
      <w:pPr>
        <w:ind w:firstLine="708"/>
        <w:jc w:val="both"/>
        <w:rPr>
          <w:lang w:val="uk-UA"/>
        </w:rPr>
      </w:pPr>
    </w:p>
    <w:p w:rsidR="00BE00BC" w:rsidRDefault="00BE00BC" w:rsidP="002D21E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BE00BC" w:rsidRPr="00BA1596" w:rsidRDefault="00BE00BC" w:rsidP="002D21E4">
      <w:pPr>
        <w:jc w:val="both"/>
        <w:rPr>
          <w:lang w:val="uk-UA"/>
        </w:rPr>
      </w:pPr>
    </w:p>
    <w:p w:rsidR="00BE00BC" w:rsidRDefault="00BE00BC" w:rsidP="00BA1596">
      <w:pPr>
        <w:jc w:val="both"/>
        <w:rPr>
          <w:lang w:val="uk-UA"/>
        </w:rPr>
      </w:pPr>
      <w:r>
        <w:rPr>
          <w:lang w:val="uk-UA"/>
        </w:rPr>
        <w:tab/>
      </w:r>
    </w:p>
    <w:p w:rsidR="00BE00BC" w:rsidRPr="00DB7D99" w:rsidRDefault="00DB7D99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BE00BC" w:rsidRDefault="00BE00BC" w:rsidP="00BA1596">
      <w:pPr>
        <w:jc w:val="both"/>
        <w:rPr>
          <w:lang w:val="uk-UA"/>
        </w:rPr>
      </w:pPr>
    </w:p>
    <w:p w:rsidR="00BE00BC" w:rsidRDefault="00BE00BC" w:rsidP="00BA1596">
      <w:pPr>
        <w:jc w:val="both"/>
        <w:rPr>
          <w:lang w:val="uk-UA"/>
        </w:rPr>
      </w:pPr>
    </w:p>
    <w:p w:rsidR="00BE00BC" w:rsidRDefault="00BE00BC" w:rsidP="00BA1596">
      <w:pPr>
        <w:jc w:val="both"/>
        <w:rPr>
          <w:lang w:val="uk-UA"/>
        </w:rPr>
      </w:pPr>
    </w:p>
    <w:p w:rsidR="00BE00BC" w:rsidRDefault="00BE00BC" w:rsidP="00BA1596">
      <w:pPr>
        <w:jc w:val="both"/>
        <w:rPr>
          <w:lang w:val="uk-UA"/>
        </w:rPr>
      </w:pPr>
    </w:p>
    <w:sectPr w:rsidR="00BE00BC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01AFC"/>
    <w:rsid w:val="00003AD6"/>
    <w:rsid w:val="00025F8F"/>
    <w:rsid w:val="00034EFE"/>
    <w:rsid w:val="000634DC"/>
    <w:rsid w:val="00096C9E"/>
    <w:rsid w:val="000B6CA0"/>
    <w:rsid w:val="000C5646"/>
    <w:rsid w:val="000D44A7"/>
    <w:rsid w:val="00113207"/>
    <w:rsid w:val="00113DDC"/>
    <w:rsid w:val="00191B27"/>
    <w:rsid w:val="00193FC1"/>
    <w:rsid w:val="001A173D"/>
    <w:rsid w:val="001F104E"/>
    <w:rsid w:val="001F3CA0"/>
    <w:rsid w:val="00227678"/>
    <w:rsid w:val="00231079"/>
    <w:rsid w:val="00234B0F"/>
    <w:rsid w:val="00263E40"/>
    <w:rsid w:val="002876DE"/>
    <w:rsid w:val="002C14F2"/>
    <w:rsid w:val="002D21E4"/>
    <w:rsid w:val="002D3F1D"/>
    <w:rsid w:val="002E0C0D"/>
    <w:rsid w:val="002E2F99"/>
    <w:rsid w:val="002F4CDE"/>
    <w:rsid w:val="00301EA2"/>
    <w:rsid w:val="00322650"/>
    <w:rsid w:val="00346D54"/>
    <w:rsid w:val="00353738"/>
    <w:rsid w:val="003716C3"/>
    <w:rsid w:val="0037714E"/>
    <w:rsid w:val="00394BAA"/>
    <w:rsid w:val="003B0BFC"/>
    <w:rsid w:val="003D2F15"/>
    <w:rsid w:val="003D39AD"/>
    <w:rsid w:val="00410346"/>
    <w:rsid w:val="004151AA"/>
    <w:rsid w:val="004261FC"/>
    <w:rsid w:val="00445F25"/>
    <w:rsid w:val="004937E9"/>
    <w:rsid w:val="004A2D50"/>
    <w:rsid w:val="004D5729"/>
    <w:rsid w:val="0051604A"/>
    <w:rsid w:val="00546BB9"/>
    <w:rsid w:val="005663E1"/>
    <w:rsid w:val="00582963"/>
    <w:rsid w:val="005879C2"/>
    <w:rsid w:val="005A4EBF"/>
    <w:rsid w:val="005B325F"/>
    <w:rsid w:val="005B6ABE"/>
    <w:rsid w:val="005E1E30"/>
    <w:rsid w:val="0063386E"/>
    <w:rsid w:val="00640578"/>
    <w:rsid w:val="00667B1B"/>
    <w:rsid w:val="006A112B"/>
    <w:rsid w:val="006E724D"/>
    <w:rsid w:val="00713C09"/>
    <w:rsid w:val="00721D25"/>
    <w:rsid w:val="0075313E"/>
    <w:rsid w:val="0075434E"/>
    <w:rsid w:val="00774020"/>
    <w:rsid w:val="0079421C"/>
    <w:rsid w:val="007C173F"/>
    <w:rsid w:val="007E6003"/>
    <w:rsid w:val="0080420B"/>
    <w:rsid w:val="00816086"/>
    <w:rsid w:val="00821ABB"/>
    <w:rsid w:val="00824D36"/>
    <w:rsid w:val="00830894"/>
    <w:rsid w:val="008A0BD5"/>
    <w:rsid w:val="008A7885"/>
    <w:rsid w:val="008D23FD"/>
    <w:rsid w:val="008F06E2"/>
    <w:rsid w:val="008F1F9E"/>
    <w:rsid w:val="00921F39"/>
    <w:rsid w:val="009333A1"/>
    <w:rsid w:val="00940703"/>
    <w:rsid w:val="00954798"/>
    <w:rsid w:val="00957786"/>
    <w:rsid w:val="009D23F5"/>
    <w:rsid w:val="009E5D7C"/>
    <w:rsid w:val="00A161EA"/>
    <w:rsid w:val="00A47627"/>
    <w:rsid w:val="00A5070E"/>
    <w:rsid w:val="00A55E73"/>
    <w:rsid w:val="00A86E5B"/>
    <w:rsid w:val="00AA57BB"/>
    <w:rsid w:val="00B07953"/>
    <w:rsid w:val="00B47CAB"/>
    <w:rsid w:val="00B67162"/>
    <w:rsid w:val="00BA1596"/>
    <w:rsid w:val="00BB1422"/>
    <w:rsid w:val="00BC11AC"/>
    <w:rsid w:val="00BC4579"/>
    <w:rsid w:val="00BE00BC"/>
    <w:rsid w:val="00BE72B9"/>
    <w:rsid w:val="00BF01CE"/>
    <w:rsid w:val="00C3116D"/>
    <w:rsid w:val="00C44142"/>
    <w:rsid w:val="00C63A0E"/>
    <w:rsid w:val="00D46F98"/>
    <w:rsid w:val="00D55F1C"/>
    <w:rsid w:val="00D601CB"/>
    <w:rsid w:val="00D85C66"/>
    <w:rsid w:val="00D942B6"/>
    <w:rsid w:val="00DA3478"/>
    <w:rsid w:val="00DB7D99"/>
    <w:rsid w:val="00E65C3B"/>
    <w:rsid w:val="00E80E29"/>
    <w:rsid w:val="00E96939"/>
    <w:rsid w:val="00EE1541"/>
    <w:rsid w:val="00EE269F"/>
    <w:rsid w:val="00EF2CC8"/>
    <w:rsid w:val="00F2602A"/>
    <w:rsid w:val="00F42613"/>
    <w:rsid w:val="00FB04CF"/>
    <w:rsid w:val="00FB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29</cp:revision>
  <cp:lastPrinted>2016-05-27T11:10:00Z</cp:lastPrinted>
  <dcterms:created xsi:type="dcterms:W3CDTF">2016-04-27T05:32:00Z</dcterms:created>
  <dcterms:modified xsi:type="dcterms:W3CDTF">2016-05-30T11:50:00Z</dcterms:modified>
</cp:coreProperties>
</file>